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C7AF" w14:textId="492707EC" w:rsidR="001B44C3" w:rsidRPr="00676CF9" w:rsidRDefault="001B44C3" w:rsidP="001B44C3">
      <w:pPr>
        <w:spacing w:before="120"/>
        <w:rPr>
          <w:rFonts w:ascii="Tahoma" w:hAnsi="Tahoma" w:cs="Tahoma"/>
        </w:rPr>
      </w:pPr>
      <w:r w:rsidRPr="00676CF9">
        <w:rPr>
          <w:rFonts w:ascii="Tahoma" w:hAnsi="Tahoma" w:cs="Tahoma"/>
        </w:rPr>
        <w:t>Die Risikoanalyse umfasst die Er</w:t>
      </w:r>
      <w:r w:rsidR="00EF53A6" w:rsidRPr="00676CF9">
        <w:rPr>
          <w:rFonts w:ascii="Tahoma" w:hAnsi="Tahoma" w:cs="Tahoma"/>
        </w:rPr>
        <w:t>mittlung von möglichen Gefahren</w:t>
      </w:r>
      <w:r w:rsidR="00676CF9">
        <w:rPr>
          <w:rFonts w:ascii="Tahoma" w:hAnsi="Tahoma" w:cs="Tahoma"/>
        </w:rPr>
        <w:t xml:space="preserve"> und deren Ursachen</w:t>
      </w:r>
      <w:r w:rsidRPr="00676CF9">
        <w:rPr>
          <w:rFonts w:ascii="Tahoma" w:hAnsi="Tahoma" w:cs="Tahoma"/>
        </w:rPr>
        <w:t xml:space="preserve"> sowie die eingeleiteten Massnahmen mit dem Ziel, die Lebensmittelsicherheit zu gewährleisten.</w:t>
      </w:r>
    </w:p>
    <w:p w14:paraId="332971B0" w14:textId="77777777" w:rsidR="0034681E" w:rsidRPr="00676CF9" w:rsidRDefault="0034681E" w:rsidP="001B44C3">
      <w:pPr>
        <w:spacing w:before="120"/>
        <w:rPr>
          <w:rFonts w:ascii="Tahoma" w:hAnsi="Tahoma" w:cs="Tahoma"/>
        </w:rPr>
      </w:pPr>
    </w:p>
    <w:p w14:paraId="21E4346F" w14:textId="77777777" w:rsidR="00FD7581" w:rsidRPr="00676CF9" w:rsidRDefault="00FD7581" w:rsidP="00FD7581">
      <w:pPr>
        <w:ind w:left="284" w:hanging="284"/>
        <w:rPr>
          <w:rFonts w:ascii="Tahoma" w:hAnsi="Tahoma" w:cs="Tahoma"/>
        </w:rPr>
      </w:pPr>
      <w:r w:rsidRPr="00676CF9">
        <w:rPr>
          <w:rFonts w:ascii="Tahoma" w:hAnsi="Tahoma" w:cs="Tahoma"/>
        </w:rPr>
        <w:t xml:space="preserve">Die Risikoanalyse muss ausgefüllt werden: </w:t>
      </w:r>
    </w:p>
    <w:p w14:paraId="4ABC3BD3" w14:textId="5C65B7F4" w:rsidR="00FD7581" w:rsidRPr="00676CF9" w:rsidRDefault="00FD7581" w:rsidP="00FD7581">
      <w:pPr>
        <w:ind w:left="284" w:hanging="284"/>
        <w:rPr>
          <w:rFonts w:ascii="Tahoma" w:hAnsi="Tahoma" w:cs="Tahoma"/>
        </w:rPr>
      </w:pPr>
      <w:r w:rsidRPr="00676CF9">
        <w:rPr>
          <w:rFonts w:ascii="Tahoma" w:hAnsi="Tahoma" w:cs="Tahoma"/>
        </w:rPr>
        <w:t xml:space="preserve">- </w:t>
      </w:r>
      <w:r w:rsidRPr="00676CF9">
        <w:rPr>
          <w:rFonts w:ascii="Tahoma" w:hAnsi="Tahoma" w:cs="Tahoma"/>
        </w:rPr>
        <w:tab/>
        <w:t>bei neuen Parzellen, die erstmals landwirtschaftlich genutzt werden</w:t>
      </w:r>
    </w:p>
    <w:p w14:paraId="324FDBA7" w14:textId="454EF72A" w:rsidR="00FD7581" w:rsidRPr="00676CF9" w:rsidRDefault="00FD7581" w:rsidP="00FD7581">
      <w:pPr>
        <w:ind w:left="284" w:hanging="284"/>
        <w:rPr>
          <w:rFonts w:ascii="Tahoma" w:hAnsi="Tahoma" w:cs="Tahoma"/>
        </w:rPr>
      </w:pPr>
      <w:r w:rsidRPr="00676CF9">
        <w:rPr>
          <w:rFonts w:ascii="Tahoma" w:hAnsi="Tahoma" w:cs="Tahoma"/>
        </w:rPr>
        <w:t xml:space="preserve">- </w:t>
      </w:r>
      <w:r w:rsidRPr="00676CF9">
        <w:rPr>
          <w:rFonts w:ascii="Tahoma" w:hAnsi="Tahoma" w:cs="Tahoma"/>
        </w:rPr>
        <w:tab/>
        <w:t>Wenn bei der jährlichen Selbstkontrolle eine Änderung der Gefahren festgestellt wird.</w:t>
      </w:r>
    </w:p>
    <w:p w14:paraId="3CAA72E1" w14:textId="016CD2D7" w:rsidR="00FD7581" w:rsidRPr="00676CF9" w:rsidRDefault="00FD7581" w:rsidP="00FD7581">
      <w:pPr>
        <w:ind w:left="284" w:hanging="284"/>
        <w:rPr>
          <w:rFonts w:ascii="Tahoma" w:hAnsi="Tahoma" w:cs="Tahoma"/>
        </w:rPr>
      </w:pPr>
      <w:r w:rsidRPr="00676CF9">
        <w:rPr>
          <w:rFonts w:ascii="Tahoma" w:hAnsi="Tahoma" w:cs="Tahoma"/>
        </w:rPr>
        <w:t xml:space="preserve">- </w:t>
      </w:r>
      <w:r w:rsidRPr="00676CF9">
        <w:rPr>
          <w:rFonts w:ascii="Tahoma" w:hAnsi="Tahoma" w:cs="Tahoma"/>
        </w:rPr>
        <w:tab/>
        <w:t xml:space="preserve">bei der </w:t>
      </w:r>
      <w:proofErr w:type="spellStart"/>
      <w:r w:rsidRPr="00676CF9">
        <w:rPr>
          <w:rFonts w:ascii="Tahoma" w:hAnsi="Tahoma" w:cs="Tahoma"/>
        </w:rPr>
        <w:t>SwissGAP</w:t>
      </w:r>
      <w:proofErr w:type="spellEnd"/>
      <w:r w:rsidRPr="00676CF9">
        <w:rPr>
          <w:rFonts w:ascii="Tahoma" w:hAnsi="Tahoma" w:cs="Tahoma"/>
        </w:rPr>
        <w:t xml:space="preserve">-Erstkontrolle: </w:t>
      </w:r>
    </w:p>
    <w:p w14:paraId="7205FA13" w14:textId="2BDC857C" w:rsidR="00FD7581" w:rsidRPr="00676CF9" w:rsidRDefault="00517E55" w:rsidP="00FD7581">
      <w:pPr>
        <w:ind w:left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6788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1" w:rsidRPr="00676CF9">
            <w:rPr>
              <w:rFonts w:ascii="Segoe UI Symbol" w:eastAsia="MS Gothic" w:hAnsi="Segoe UI Symbol" w:cs="Segoe UI Symbol"/>
            </w:rPr>
            <w:t>☐</w:t>
          </w:r>
        </w:sdtContent>
      </w:sdt>
      <w:r w:rsidR="00FD7581" w:rsidRPr="00676CF9">
        <w:rPr>
          <w:rFonts w:ascii="Tahoma" w:hAnsi="Tahoma" w:cs="Tahoma"/>
        </w:rPr>
        <w:t xml:space="preserve"> bereits landwirtschaftlich genutzte Flächen --&gt; keine Gefahren (Tabelle muss nicht ausgefüllt werden)</w:t>
      </w:r>
    </w:p>
    <w:p w14:paraId="6A57B106" w14:textId="7D7A6AF2" w:rsidR="00FD7581" w:rsidRPr="00676CF9" w:rsidRDefault="00517E55" w:rsidP="00FD7581">
      <w:pPr>
        <w:ind w:left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20075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1" w:rsidRPr="00676CF9">
            <w:rPr>
              <w:rFonts w:ascii="Segoe UI Symbol" w:eastAsia="MS Gothic" w:hAnsi="Segoe UI Symbol" w:cs="Segoe UI Symbol"/>
            </w:rPr>
            <w:t>☐</w:t>
          </w:r>
        </w:sdtContent>
      </w:sdt>
      <w:r w:rsidR="00FD7581" w:rsidRPr="00676CF9">
        <w:rPr>
          <w:rFonts w:ascii="Tahoma" w:hAnsi="Tahoma" w:cs="Tahoma"/>
        </w:rPr>
        <w:t xml:space="preserve"> erstmals landwirtschaftlich gen</w:t>
      </w:r>
      <w:bookmarkStart w:id="0" w:name="_GoBack"/>
      <w:bookmarkEnd w:id="0"/>
      <w:r w:rsidR="00FD7581" w:rsidRPr="00676CF9">
        <w:rPr>
          <w:rFonts w:ascii="Tahoma" w:hAnsi="Tahoma" w:cs="Tahoma"/>
        </w:rPr>
        <w:t>utzte Flächen --&gt; Tabelle ausfüllen</w:t>
      </w:r>
    </w:p>
    <w:p w14:paraId="2A2345BE" w14:textId="77777777" w:rsidR="003D37D3" w:rsidRDefault="003D37D3" w:rsidP="0034681E">
      <w:pPr>
        <w:ind w:left="284" w:hanging="284"/>
        <w:rPr>
          <w:rFonts w:ascii="Tahoma" w:hAnsi="Tahoma" w:cs="Tahoma"/>
          <w:lang w:eastAsia="de-CH"/>
        </w:rPr>
      </w:pPr>
    </w:p>
    <w:p w14:paraId="0906E182" w14:textId="77777777" w:rsidR="00676CF9" w:rsidRPr="00676CF9" w:rsidRDefault="00676CF9" w:rsidP="0034681E">
      <w:pPr>
        <w:ind w:left="284" w:hanging="284"/>
        <w:rPr>
          <w:rFonts w:ascii="Tahoma" w:hAnsi="Tahoma" w:cs="Tahoma"/>
          <w:lang w:eastAsia="de-CH"/>
        </w:rPr>
      </w:pPr>
    </w:p>
    <w:p w14:paraId="46E127A5" w14:textId="6805FF7B" w:rsidR="00FD7581" w:rsidRPr="00676CF9" w:rsidRDefault="00FD7581" w:rsidP="0034681E">
      <w:pPr>
        <w:ind w:left="284" w:hanging="284"/>
        <w:rPr>
          <w:rFonts w:ascii="Tahoma" w:hAnsi="Tahoma" w:cs="Tahoma"/>
          <w:lang w:eastAsia="de-CH"/>
        </w:rPr>
      </w:pPr>
      <w:r w:rsidRPr="00676CF9">
        <w:rPr>
          <w:rFonts w:ascii="Tahoma" w:hAnsi="Tahoma" w:cs="Tahoma"/>
          <w:lang w:eastAsia="de-CH"/>
        </w:rPr>
        <w:t>Bezeichnung des Standorts*: _____________________</w:t>
      </w:r>
      <w:r w:rsidR="00676CF9">
        <w:rPr>
          <w:rFonts w:ascii="Tahoma" w:hAnsi="Tahoma" w:cs="Tahoma"/>
          <w:lang w:eastAsia="de-CH"/>
        </w:rPr>
        <w:t>___________</w:t>
      </w:r>
    </w:p>
    <w:p w14:paraId="2ED62E44" w14:textId="648741C1" w:rsidR="00FD7581" w:rsidRPr="00676CF9" w:rsidRDefault="00FD7581" w:rsidP="0034681E">
      <w:pPr>
        <w:ind w:left="284" w:hanging="284"/>
        <w:rPr>
          <w:rFonts w:ascii="Tahoma" w:hAnsi="Tahoma" w:cs="Tahoma"/>
          <w:sz w:val="16"/>
          <w:szCs w:val="16"/>
          <w:lang w:eastAsia="de-CH"/>
        </w:rPr>
      </w:pPr>
      <w:r w:rsidRPr="00676CF9">
        <w:rPr>
          <w:rFonts w:ascii="Tahoma" w:hAnsi="Tahoma" w:cs="Tahoma"/>
          <w:sz w:val="16"/>
          <w:szCs w:val="16"/>
          <w:lang w:eastAsia="de-CH"/>
        </w:rPr>
        <w:t>* Auch mehrere Parzellen zusammen können als 1 Standort definiert werden.</w:t>
      </w:r>
    </w:p>
    <w:p w14:paraId="6C843602" w14:textId="77777777" w:rsidR="00FD7581" w:rsidRPr="00676CF9" w:rsidRDefault="00FD7581" w:rsidP="0034681E">
      <w:pPr>
        <w:ind w:left="284" w:hanging="284"/>
        <w:rPr>
          <w:rFonts w:ascii="Tahoma" w:hAnsi="Tahoma" w:cs="Tahoma"/>
          <w:lang w:eastAsia="de-CH"/>
        </w:rPr>
      </w:pPr>
    </w:p>
    <w:tbl>
      <w:tblPr>
        <w:tblW w:w="15349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296"/>
        <w:gridCol w:w="2061"/>
        <w:gridCol w:w="320"/>
        <w:gridCol w:w="3958"/>
        <w:gridCol w:w="328"/>
        <w:gridCol w:w="4886"/>
        <w:gridCol w:w="1868"/>
      </w:tblGrid>
      <w:tr w:rsidR="00676CF9" w:rsidRPr="00EF53A6" w14:paraId="12C05EEF" w14:textId="77777777" w:rsidTr="007C3957">
        <w:trPr>
          <w:trHeight w:val="599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E1E045" w14:textId="77777777" w:rsidR="00EF53A6" w:rsidRPr="00285492" w:rsidRDefault="00EF53A6" w:rsidP="00EF53A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Faktor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6589B7" w14:textId="3BA06440" w:rsidR="00EF53A6" w:rsidRPr="00285492" w:rsidRDefault="00EF53A6" w:rsidP="00EF53A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Risiko/Gefahr</w:t>
            </w:r>
            <w:r w:rsidR="008378AF">
              <w:rPr>
                <w:rFonts w:ascii="Tahoma" w:hAnsi="Tahoma" w:cs="Tahoma"/>
                <w:lang w:eastAsia="de-CH"/>
              </w:rPr>
              <w:t xml:space="preserve"> (KP 2.2.1)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61095F" w14:textId="1332B056" w:rsidR="00EF53A6" w:rsidRPr="00285492" w:rsidRDefault="00EF53A6" w:rsidP="00EF53A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Ursache</w:t>
            </w:r>
            <w:r w:rsidR="008378AF">
              <w:rPr>
                <w:rFonts w:ascii="Tahoma" w:hAnsi="Tahoma" w:cs="Tahoma"/>
                <w:lang w:eastAsia="de-CH"/>
              </w:rPr>
              <w:t xml:space="preserve"> (KP 2.2.1)</w:t>
            </w:r>
            <w:r w:rsidRPr="00285492">
              <w:rPr>
                <w:rFonts w:ascii="Tahoma" w:hAnsi="Tahoma" w:cs="Tahoma"/>
                <w:sz w:val="16"/>
                <w:szCs w:val="16"/>
                <w:lang w:eastAsia="de-CH"/>
              </w:rPr>
              <w:br/>
              <w:t>zutreffendes ankreuzen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B15DD3" w14:textId="70956E28" w:rsidR="00EF53A6" w:rsidRPr="00285492" w:rsidRDefault="00EF53A6" w:rsidP="00EF53A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Vorbeugemassnahme des Betriebes</w:t>
            </w:r>
            <w:r w:rsidR="00A335BC">
              <w:rPr>
                <w:rFonts w:ascii="Tahoma" w:hAnsi="Tahoma" w:cs="Tahoma"/>
                <w:lang w:eastAsia="de-CH"/>
              </w:rPr>
              <w:t xml:space="preserve"> (KP 2.2.2)</w:t>
            </w:r>
            <w:r w:rsidRPr="00285492">
              <w:rPr>
                <w:rFonts w:ascii="Tahoma" w:hAnsi="Tahoma" w:cs="Tahoma"/>
                <w:sz w:val="16"/>
                <w:szCs w:val="16"/>
                <w:lang w:eastAsia="de-CH"/>
              </w:rPr>
              <w:br/>
              <w:t>ankreuzen, sofern Sie Gefahren sehen und Massnahmen umsetzen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F693919" w14:textId="77777777" w:rsidR="00EF53A6" w:rsidRPr="00285492" w:rsidRDefault="00EF53A6" w:rsidP="00EF53A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Bemerkungen</w:t>
            </w:r>
          </w:p>
        </w:tc>
      </w:tr>
      <w:tr w:rsidR="008378AF" w:rsidRPr="00EF53A6" w14:paraId="3CC03E54" w14:textId="77777777" w:rsidTr="008378AF">
        <w:trPr>
          <w:trHeight w:val="346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F952" w14:textId="77777777" w:rsidR="008378AF" w:rsidRPr="00285492" w:rsidRDefault="008378AF" w:rsidP="00EF53A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685479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F4794" w14:textId="1A43E830" w:rsidR="008378AF" w:rsidRPr="00285492" w:rsidRDefault="008378AF" w:rsidP="008378AF">
                <w:pPr>
                  <w:autoSpaceDE/>
                  <w:autoSpaceDN/>
                  <w:rPr>
                    <w:rFonts w:ascii="Tahoma" w:hAnsi="Tahoma" w:cs="Tahoma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7AF4" w14:textId="2C6AE9CC" w:rsidR="008378AF" w:rsidRPr="00285492" w:rsidRDefault="008378AF" w:rsidP="00EF53A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>
              <w:rPr>
                <w:rFonts w:ascii="Tahoma" w:hAnsi="Tahoma" w:cs="Tahoma"/>
                <w:lang w:eastAsia="de-CH"/>
              </w:rPr>
              <w:t>Keine Risiken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DD60" w14:textId="77777777" w:rsidR="008378AF" w:rsidRPr="00285492" w:rsidRDefault="008378AF" w:rsidP="00EF53A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F1E" w14:textId="77777777" w:rsidR="008378AF" w:rsidRPr="00285492" w:rsidRDefault="008378AF" w:rsidP="00EF53A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9A89" w14:textId="77777777" w:rsidR="008378AF" w:rsidRPr="00285492" w:rsidRDefault="008378AF" w:rsidP="00EF53A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676CF9" w:rsidRPr="00B33D45" w14:paraId="6EECC75B" w14:textId="77777777" w:rsidTr="008378AF">
        <w:trPr>
          <w:trHeight w:val="960"/>
        </w:trPr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B0C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Frühere Nutzung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DC5B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Veränderungen des Terrains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210707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0F6BF" w14:textId="72D3FACC" w:rsidR="00676CF9" w:rsidRPr="00285492" w:rsidRDefault="008378AF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p w14:paraId="7EA8851B" w14:textId="77777777" w:rsidR="00285492" w:rsidRPr="00285492" w:rsidRDefault="00285492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457116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F084" w14:textId="1454A460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1927764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DBADB" w14:textId="16C796E5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3F3D" w14:textId="72C41DD0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 xml:space="preserve">Bodenabsenkungen z.B. durch vorhergehenden Kiesabbau </w:t>
            </w:r>
            <w:r w:rsidRPr="00285492">
              <w:rPr>
                <w:rFonts w:ascii="Tahoma" w:hAnsi="Tahoma" w:cs="Tahoma"/>
                <w:lang w:eastAsia="de-CH"/>
              </w:rPr>
              <w:br/>
              <w:t>Bodensenkungen bei Drainage</w:t>
            </w:r>
            <w:r w:rsidRPr="00285492">
              <w:rPr>
                <w:rFonts w:ascii="Tahoma" w:hAnsi="Tahoma" w:cs="Tahoma"/>
                <w:lang w:eastAsia="de-CH"/>
              </w:rPr>
              <w:br/>
              <w:t>________________________________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105299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6335E" w14:textId="5653F856" w:rsidR="00676CF9" w:rsidRPr="00285492" w:rsidRDefault="00285492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1721709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D5F02" w14:textId="5906D478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150104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2C2F7" w14:textId="49C4A863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614214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4FD67" w14:textId="00FA5EF0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CB35" w14:textId="77777777" w:rsidR="006F2DFD" w:rsidRDefault="00676CF9" w:rsidP="006F2DF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durch kantonale Fachstelle freigegeben</w:t>
            </w:r>
          </w:p>
          <w:p w14:paraId="3FF2ED33" w14:textId="77777777" w:rsidR="006F2DFD" w:rsidRDefault="00676CF9" w:rsidP="006F2DF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geeignete Kulturen auswählen</w:t>
            </w:r>
          </w:p>
          <w:p w14:paraId="778A93DB" w14:textId="77777777" w:rsidR="006F2DFD" w:rsidRDefault="00676CF9" w:rsidP="006F2DF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Absicherung der Flächen</w:t>
            </w:r>
          </w:p>
          <w:p w14:paraId="02CCD923" w14:textId="1A57426E" w:rsidR="00676CF9" w:rsidRPr="00285492" w:rsidRDefault="00676CF9" w:rsidP="006F2DF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______________________________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C41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676CF9" w:rsidRPr="00B33D45" w14:paraId="5DFCD68A" w14:textId="77777777" w:rsidTr="008378AF">
        <w:trPr>
          <w:trHeight w:val="1155"/>
        </w:trPr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D24F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663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 xml:space="preserve">Rückstände im Boden / </w:t>
            </w:r>
            <w:r w:rsidRPr="00285492">
              <w:rPr>
                <w:rFonts w:ascii="Tahoma" w:hAnsi="Tahoma" w:cs="Tahoma"/>
                <w:lang w:eastAsia="de-CH"/>
              </w:rPr>
              <w:br/>
              <w:t>chemische Beeinträchtigungen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35717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6A189" w14:textId="6F2DD27C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15406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FFDB5" w14:textId="45B62E33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p w14:paraId="4E54C2AC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122914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D29FC" w14:textId="37966679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1648433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BD628" w14:textId="2D56C4F7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ABD0" w14:textId="5453E29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Rückstände PSM durch frühere Kulturen</w:t>
            </w:r>
            <w:r w:rsidRPr="00285492">
              <w:rPr>
                <w:rFonts w:ascii="Tahoma" w:hAnsi="Tahoma" w:cs="Tahoma"/>
                <w:lang w:eastAsia="de-CH"/>
              </w:rPr>
              <w:br/>
              <w:t>Rückstände Schwermetalle durch industrielle oder militärische Nutzung</w:t>
            </w:r>
            <w:r w:rsidRPr="00285492">
              <w:rPr>
                <w:rFonts w:ascii="Tahoma" w:hAnsi="Tahoma" w:cs="Tahoma"/>
                <w:lang w:eastAsia="de-CH"/>
              </w:rPr>
              <w:br/>
              <w:t>vorhandene Abfälle z.B. bei Deponien</w:t>
            </w:r>
            <w:r w:rsidRPr="00285492">
              <w:rPr>
                <w:rFonts w:ascii="Tahoma" w:hAnsi="Tahoma" w:cs="Tahoma"/>
                <w:lang w:eastAsia="de-CH"/>
              </w:rPr>
              <w:br/>
              <w:t>________________________________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58310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8F5A9" w14:textId="36227788" w:rsidR="00676CF9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210768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5082C" w14:textId="7ACC5207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118536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7472C" w14:textId="460CB920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1421448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21C87" w14:textId="55C6361F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462417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E6C9D" w14:textId="560BBCA9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4153" w14:textId="45A07CD2" w:rsidR="00676CF9" w:rsidRPr="00285492" w:rsidRDefault="00676CF9" w:rsidP="008341C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durch kantonale Fachstelle freigegeben</w:t>
            </w:r>
            <w:r w:rsidRPr="00285492">
              <w:rPr>
                <w:rFonts w:ascii="Tahoma" w:hAnsi="Tahoma" w:cs="Tahoma"/>
                <w:lang w:eastAsia="de-CH"/>
              </w:rPr>
              <w:br/>
              <w:t>belastete Flächen nicht nutzen</w:t>
            </w:r>
            <w:r w:rsidRPr="00285492">
              <w:rPr>
                <w:rFonts w:ascii="Tahoma" w:hAnsi="Tahoma" w:cs="Tahoma"/>
                <w:lang w:eastAsia="de-CH"/>
              </w:rPr>
              <w:br/>
              <w:t>Rückstandsuntersuchungen durchführen</w:t>
            </w:r>
            <w:r w:rsidRPr="00285492">
              <w:rPr>
                <w:rFonts w:ascii="Tahoma" w:hAnsi="Tahoma" w:cs="Tahoma"/>
                <w:lang w:eastAsia="de-CH"/>
              </w:rPr>
              <w:br/>
              <w:t>geeignete Kulturen auswählen</w:t>
            </w:r>
            <w:r w:rsidRPr="00285492">
              <w:rPr>
                <w:rFonts w:ascii="Tahoma" w:hAnsi="Tahoma" w:cs="Tahoma"/>
                <w:lang w:eastAsia="de-CH"/>
              </w:rPr>
              <w:br/>
              <w:t>____________________________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E32C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676CF9" w:rsidRPr="00B33D45" w14:paraId="20890F2A" w14:textId="77777777" w:rsidTr="008378AF">
        <w:trPr>
          <w:trHeight w:val="90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7E1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Beeinträchtigung von benachbarten Flächen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439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Verunreinigung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119838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078CC" w14:textId="74E425AA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150093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6119A" w14:textId="6F52030B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p w14:paraId="69D06726" w14:textId="77777777" w:rsidR="00285492" w:rsidRPr="00285492" w:rsidRDefault="00285492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97220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5371C" w14:textId="62797D7F" w:rsidR="00676CF9" w:rsidRPr="00285492" w:rsidRDefault="00285492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2E3F" w14:textId="055CB63B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Abfälle durch angrenzende Strasse</w:t>
            </w:r>
            <w:r w:rsidRPr="00285492">
              <w:rPr>
                <w:rFonts w:ascii="Tahoma" w:hAnsi="Tahoma" w:cs="Tahoma"/>
                <w:lang w:eastAsia="de-CH"/>
              </w:rPr>
              <w:br/>
              <w:t>Staub, Abgase durch angrenzende Baustelle</w:t>
            </w:r>
            <w:r w:rsidRPr="00285492">
              <w:rPr>
                <w:rFonts w:ascii="Tahoma" w:hAnsi="Tahoma" w:cs="Tahoma"/>
                <w:lang w:eastAsia="de-CH"/>
              </w:rPr>
              <w:br/>
              <w:t>________________________________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445966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D5411" w14:textId="7DAA7469" w:rsidR="00676CF9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179209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ECEAA" w14:textId="4E4C79E5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96115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B3C55" w14:textId="1DDBE34F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206150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B4CA7" w14:textId="42A42815" w:rsidR="008341CA" w:rsidRPr="00285492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01ED" w14:textId="0D630677" w:rsidR="00676CF9" w:rsidRPr="00285492" w:rsidRDefault="00285492" w:rsidP="008341C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 xml:space="preserve">Teilflächen nicht </w:t>
            </w:r>
            <w:r w:rsidR="00676CF9" w:rsidRPr="00285492">
              <w:rPr>
                <w:rFonts w:ascii="Tahoma" w:hAnsi="Tahoma" w:cs="Tahoma"/>
                <w:lang w:eastAsia="de-CH"/>
              </w:rPr>
              <w:t>ernten</w:t>
            </w:r>
            <w:r w:rsidR="00676CF9" w:rsidRPr="00285492">
              <w:rPr>
                <w:rFonts w:ascii="Tahoma" w:hAnsi="Tahoma" w:cs="Tahoma"/>
                <w:lang w:eastAsia="de-CH"/>
              </w:rPr>
              <w:br/>
              <w:t>geeignete Kulturen auswählen</w:t>
            </w:r>
            <w:r w:rsidR="00676CF9" w:rsidRPr="00285492">
              <w:rPr>
                <w:rFonts w:ascii="Tahoma" w:hAnsi="Tahoma" w:cs="Tahoma"/>
                <w:lang w:eastAsia="de-CH"/>
              </w:rPr>
              <w:br/>
              <w:t>Abstand zu möglichen Quellen von Verunreinigungen</w:t>
            </w:r>
            <w:r w:rsidR="00676CF9" w:rsidRPr="00285492">
              <w:rPr>
                <w:rFonts w:ascii="Tahoma" w:hAnsi="Tahoma" w:cs="Tahoma"/>
                <w:lang w:eastAsia="de-CH"/>
              </w:rPr>
              <w:br/>
              <w:t>_______________________________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F2C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676CF9" w:rsidRPr="00B33D45" w14:paraId="7454C912" w14:textId="77777777" w:rsidTr="008378AF">
        <w:trPr>
          <w:trHeight w:val="8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28D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br/>
              <w:t>_____________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253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br/>
              <w:t>____________________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7E0594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37346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EE0F0" w14:textId="07586691" w:rsidR="00676CF9" w:rsidRPr="00285492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D199" w14:textId="36B83DA8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br/>
              <w:t>________________________________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4643ED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eastAsia="de-CH"/>
              </w:rPr>
              <w:id w:val="-111359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04D96" w14:textId="50EB78CE" w:rsidR="008341CA" w:rsidRPr="00285492" w:rsidRDefault="00F16A2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eastAsia="de-CH"/>
                  </w:rPr>
                </w:pPr>
                <w:r w:rsidRPr="002854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D16" w14:textId="09272DD0" w:rsidR="00676CF9" w:rsidRPr="00285492" w:rsidRDefault="00676CF9" w:rsidP="008341C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br/>
              <w:t>________________________________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48CE" w14:textId="77777777" w:rsidR="00676CF9" w:rsidRPr="00285492" w:rsidRDefault="00676CF9" w:rsidP="00676CF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285492">
              <w:rPr>
                <w:rFonts w:ascii="Tahoma" w:hAnsi="Tahoma" w:cs="Tahoma"/>
                <w:lang w:eastAsia="de-CH"/>
              </w:rPr>
              <w:t> </w:t>
            </w:r>
          </w:p>
        </w:tc>
      </w:tr>
    </w:tbl>
    <w:p w14:paraId="6B490E41" w14:textId="77777777" w:rsidR="001B44C3" w:rsidRDefault="001B44C3" w:rsidP="001B44C3">
      <w:pPr>
        <w:pStyle w:val="Standard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6F8E327" w14:textId="77777777" w:rsidR="00405C56" w:rsidRPr="00676CF9" w:rsidRDefault="00405C56" w:rsidP="001B44C3">
      <w:pPr>
        <w:pStyle w:val="Standard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5C9864C" w14:textId="6B92E28E" w:rsidR="000729A5" w:rsidRPr="00676CF9" w:rsidRDefault="00DE3356" w:rsidP="00DE3356">
      <w:pPr>
        <w:ind w:left="6663"/>
        <w:rPr>
          <w:rFonts w:ascii="Tahoma" w:hAnsi="Tahoma" w:cs="Tahoma"/>
        </w:rPr>
      </w:pPr>
      <w:r w:rsidRPr="00676CF9">
        <w:rPr>
          <w:rFonts w:ascii="Tahoma" w:hAnsi="Tahoma" w:cs="Tahoma"/>
        </w:rPr>
        <w:t>Datum: ____________</w:t>
      </w:r>
      <w:r w:rsidR="001F0299" w:rsidRPr="00676CF9">
        <w:rPr>
          <w:rFonts w:ascii="Tahoma" w:hAnsi="Tahoma" w:cs="Tahoma"/>
        </w:rPr>
        <w:t>Unterschrift Betriebsleiter: ___________________________</w:t>
      </w:r>
      <w:r w:rsidRPr="00676CF9">
        <w:rPr>
          <w:rFonts w:ascii="Tahoma" w:hAnsi="Tahoma" w:cs="Tahoma"/>
        </w:rPr>
        <w:t>____________</w:t>
      </w:r>
    </w:p>
    <w:sectPr w:rsidR="000729A5" w:rsidRPr="00676CF9" w:rsidSect="001F029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2B68" w14:textId="77777777" w:rsidR="005A6E09" w:rsidRDefault="005A6E09">
      <w:r>
        <w:separator/>
      </w:r>
    </w:p>
  </w:endnote>
  <w:endnote w:type="continuationSeparator" w:id="0">
    <w:p w14:paraId="47BFA089" w14:textId="77777777" w:rsidR="005A6E09" w:rsidRDefault="005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2B9424AF" w:rsidR="005B44BC" w:rsidRPr="0007215D" w:rsidRDefault="005B44BC" w:rsidP="001F029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517E55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-V1 (01.01.201</w:t>
    </w:r>
    <w:r w:rsidR="00517E55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1F0299">
      <w:rPr>
        <w:rFonts w:ascii="Tahoma" w:hAnsi="Tahoma" w:cs="Tahoma"/>
        <w:sz w:val="18"/>
        <w:szCs w:val="18"/>
      </w:rPr>
      <w:t xml:space="preserve"> (</w:t>
    </w:r>
    <w:r w:rsidR="002F73CD">
      <w:rPr>
        <w:rFonts w:ascii="Tahoma" w:hAnsi="Tahoma" w:cs="Tahoma"/>
        <w:sz w:val="18"/>
        <w:szCs w:val="18"/>
      </w:rPr>
      <w:t>Register</w:t>
    </w:r>
    <w:r w:rsidR="001F0299">
      <w:rPr>
        <w:rFonts w:ascii="Tahoma" w:hAnsi="Tahoma" w:cs="Tahoma"/>
        <w:sz w:val="18"/>
        <w:szCs w:val="18"/>
      </w:rPr>
      <w:t xml:space="preserve"> </w:t>
    </w:r>
    <w:r w:rsidR="00DE3356">
      <w:rPr>
        <w:rFonts w:ascii="Tahoma" w:hAnsi="Tahoma" w:cs="Tahoma"/>
        <w:sz w:val="18"/>
        <w:szCs w:val="18"/>
      </w:rPr>
      <w:t>4</w:t>
    </w:r>
    <w:r w:rsidR="007100BE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517E55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517E55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8F78" w14:textId="77777777" w:rsidR="005A6E09" w:rsidRDefault="005A6E09">
      <w:r>
        <w:separator/>
      </w:r>
    </w:p>
  </w:footnote>
  <w:footnote w:type="continuationSeparator" w:id="0">
    <w:p w14:paraId="1172E4F0" w14:textId="77777777" w:rsidR="005A6E09" w:rsidRDefault="005A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0448" w14:textId="77777777" w:rsidR="00354DE8" w:rsidRDefault="00354DE8" w:rsidP="001F0299">
    <w:pPr>
      <w:pStyle w:val="Kopfzeile"/>
      <w:tabs>
        <w:tab w:val="clear" w:pos="4536"/>
        <w:tab w:val="clear" w:pos="9072"/>
        <w:tab w:val="right" w:pos="15309"/>
      </w:tabs>
      <w:rPr>
        <w:rFonts w:ascii="Tahoma" w:hAnsi="Tahoma" w:cs="Tahoma"/>
        <w:b/>
        <w:sz w:val="24"/>
        <w:szCs w:val="24"/>
      </w:rPr>
    </w:pPr>
  </w:p>
  <w:p w14:paraId="5491D63F" w14:textId="6DE03F91" w:rsidR="008B245C" w:rsidRDefault="00DE3356" w:rsidP="001F0299">
    <w:pPr>
      <w:pStyle w:val="Kopfzeile"/>
      <w:tabs>
        <w:tab w:val="clear" w:pos="4536"/>
        <w:tab w:val="clear" w:pos="9072"/>
        <w:tab w:val="right" w:pos="15309"/>
      </w:tabs>
      <w:rPr>
        <w:rFonts w:ascii="Univers" w:hAnsi="Univers"/>
        <w:b/>
        <w:sz w:val="40"/>
      </w:rPr>
    </w:pPr>
    <w:r>
      <w:rPr>
        <w:rFonts w:ascii="Tahoma" w:hAnsi="Tahoma" w:cs="Tahoma"/>
        <w:b/>
        <w:sz w:val="24"/>
        <w:szCs w:val="24"/>
      </w:rPr>
      <w:t xml:space="preserve">Gefahrenanalyse </w:t>
    </w:r>
    <w:r w:rsidR="00EF53A6">
      <w:rPr>
        <w:rFonts w:ascii="Tahoma" w:hAnsi="Tahoma" w:cs="Tahoma"/>
        <w:b/>
        <w:sz w:val="24"/>
        <w:szCs w:val="24"/>
      </w:rPr>
      <w:t>Standorte</w:t>
    </w:r>
    <w:r>
      <w:rPr>
        <w:rFonts w:ascii="Tahoma" w:hAnsi="Tahoma" w:cs="Tahoma"/>
        <w:b/>
        <w:sz w:val="24"/>
        <w:szCs w:val="24"/>
      </w:rPr>
      <w:t xml:space="preserve"> (KP </w:t>
    </w:r>
    <w:r w:rsidR="00EF53A6">
      <w:rPr>
        <w:rFonts w:ascii="Tahoma" w:hAnsi="Tahoma" w:cs="Tahoma"/>
        <w:b/>
        <w:sz w:val="24"/>
        <w:szCs w:val="24"/>
      </w:rPr>
      <w:t>2.2.1</w:t>
    </w:r>
    <w:r w:rsidR="00A335BC">
      <w:rPr>
        <w:rFonts w:ascii="Tahoma" w:hAnsi="Tahoma" w:cs="Tahoma"/>
        <w:b/>
        <w:sz w:val="24"/>
        <w:szCs w:val="24"/>
      </w:rPr>
      <w:t xml:space="preserve"> + 2.2.2</w:t>
    </w:r>
    <w:r w:rsidR="00EF53A6">
      <w:rPr>
        <w:rFonts w:ascii="Tahoma" w:hAnsi="Tahoma" w:cs="Tahoma"/>
        <w:b/>
        <w:sz w:val="24"/>
        <w:szCs w:val="24"/>
      </w:rPr>
      <w:t>)</w:t>
    </w:r>
    <w:r w:rsidR="001F0299">
      <w:rPr>
        <w:rFonts w:ascii="Univers" w:hAnsi="Univers"/>
        <w:b/>
        <w:sz w:val="40"/>
      </w:rPr>
      <w:tab/>
    </w:r>
    <w:proofErr w:type="spellStart"/>
    <w:r w:rsidR="008B245C"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9D504C0" w14:textId="77777777"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7C244018" w14:textId="77777777"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7777777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37EE4"/>
    <w:rsid w:val="000438F9"/>
    <w:rsid w:val="000729A5"/>
    <w:rsid w:val="00093123"/>
    <w:rsid w:val="000A229A"/>
    <w:rsid w:val="000A5977"/>
    <w:rsid w:val="000C12FB"/>
    <w:rsid w:val="000D6885"/>
    <w:rsid w:val="001137CA"/>
    <w:rsid w:val="00114C48"/>
    <w:rsid w:val="001168BF"/>
    <w:rsid w:val="001371FD"/>
    <w:rsid w:val="00146E12"/>
    <w:rsid w:val="00147A47"/>
    <w:rsid w:val="001656DB"/>
    <w:rsid w:val="001B44C3"/>
    <w:rsid w:val="001D106A"/>
    <w:rsid w:val="001D5922"/>
    <w:rsid w:val="001F0299"/>
    <w:rsid w:val="00206B3E"/>
    <w:rsid w:val="00220A61"/>
    <w:rsid w:val="00255FB5"/>
    <w:rsid w:val="0025792A"/>
    <w:rsid w:val="002717F6"/>
    <w:rsid w:val="00282C00"/>
    <w:rsid w:val="00285492"/>
    <w:rsid w:val="002A48D5"/>
    <w:rsid w:val="002B3755"/>
    <w:rsid w:val="002B49A5"/>
    <w:rsid w:val="002D306C"/>
    <w:rsid w:val="002F73CD"/>
    <w:rsid w:val="0031468F"/>
    <w:rsid w:val="00315CA6"/>
    <w:rsid w:val="0034681E"/>
    <w:rsid w:val="00354DE8"/>
    <w:rsid w:val="00372EFE"/>
    <w:rsid w:val="003B172B"/>
    <w:rsid w:val="003C0187"/>
    <w:rsid w:val="003C45CE"/>
    <w:rsid w:val="003D37D3"/>
    <w:rsid w:val="003E05C9"/>
    <w:rsid w:val="004047CF"/>
    <w:rsid w:val="00405C56"/>
    <w:rsid w:val="00406C7B"/>
    <w:rsid w:val="004203D2"/>
    <w:rsid w:val="004361AF"/>
    <w:rsid w:val="00496619"/>
    <w:rsid w:val="004D206B"/>
    <w:rsid w:val="00502C53"/>
    <w:rsid w:val="005125EF"/>
    <w:rsid w:val="00517E55"/>
    <w:rsid w:val="0054565C"/>
    <w:rsid w:val="00572E5B"/>
    <w:rsid w:val="005A6E09"/>
    <w:rsid w:val="005B44BC"/>
    <w:rsid w:val="005E1B5E"/>
    <w:rsid w:val="005E2613"/>
    <w:rsid w:val="005E34F8"/>
    <w:rsid w:val="005F688D"/>
    <w:rsid w:val="006021D6"/>
    <w:rsid w:val="00627DAC"/>
    <w:rsid w:val="00630771"/>
    <w:rsid w:val="006349C5"/>
    <w:rsid w:val="00636DA6"/>
    <w:rsid w:val="00640C76"/>
    <w:rsid w:val="00662522"/>
    <w:rsid w:val="00674F89"/>
    <w:rsid w:val="00676CF9"/>
    <w:rsid w:val="00687307"/>
    <w:rsid w:val="00692815"/>
    <w:rsid w:val="006B76D4"/>
    <w:rsid w:val="006D0B6F"/>
    <w:rsid w:val="006F2DFD"/>
    <w:rsid w:val="006F7711"/>
    <w:rsid w:val="007100BE"/>
    <w:rsid w:val="0071500A"/>
    <w:rsid w:val="007833D6"/>
    <w:rsid w:val="007868D2"/>
    <w:rsid w:val="007A106A"/>
    <w:rsid w:val="007B0820"/>
    <w:rsid w:val="007C3957"/>
    <w:rsid w:val="008239B0"/>
    <w:rsid w:val="0082629B"/>
    <w:rsid w:val="008341CA"/>
    <w:rsid w:val="008378AF"/>
    <w:rsid w:val="0085309D"/>
    <w:rsid w:val="00866288"/>
    <w:rsid w:val="00880A57"/>
    <w:rsid w:val="008A2848"/>
    <w:rsid w:val="008A7DFF"/>
    <w:rsid w:val="008B245C"/>
    <w:rsid w:val="008B3B9E"/>
    <w:rsid w:val="008B56F9"/>
    <w:rsid w:val="008C7E75"/>
    <w:rsid w:val="008D6EAD"/>
    <w:rsid w:val="008E4E3F"/>
    <w:rsid w:val="008F1C89"/>
    <w:rsid w:val="00902FF4"/>
    <w:rsid w:val="00916DC4"/>
    <w:rsid w:val="00923286"/>
    <w:rsid w:val="0099125A"/>
    <w:rsid w:val="00993ED4"/>
    <w:rsid w:val="00995D1F"/>
    <w:rsid w:val="009D03E2"/>
    <w:rsid w:val="009F4F95"/>
    <w:rsid w:val="00A04653"/>
    <w:rsid w:val="00A335BC"/>
    <w:rsid w:val="00A36B5A"/>
    <w:rsid w:val="00AA7479"/>
    <w:rsid w:val="00AD158C"/>
    <w:rsid w:val="00AE3FA8"/>
    <w:rsid w:val="00B003E1"/>
    <w:rsid w:val="00B167DE"/>
    <w:rsid w:val="00B33D45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860EB"/>
    <w:rsid w:val="00C96E27"/>
    <w:rsid w:val="00CB67DE"/>
    <w:rsid w:val="00CF3632"/>
    <w:rsid w:val="00D11D73"/>
    <w:rsid w:val="00D262DC"/>
    <w:rsid w:val="00D27125"/>
    <w:rsid w:val="00D3364E"/>
    <w:rsid w:val="00D66FA9"/>
    <w:rsid w:val="00D871E8"/>
    <w:rsid w:val="00DE3356"/>
    <w:rsid w:val="00DF5845"/>
    <w:rsid w:val="00E4595F"/>
    <w:rsid w:val="00E47A90"/>
    <w:rsid w:val="00E91E07"/>
    <w:rsid w:val="00E95078"/>
    <w:rsid w:val="00EB152D"/>
    <w:rsid w:val="00EB5E5C"/>
    <w:rsid w:val="00EC26E5"/>
    <w:rsid w:val="00ED4BA0"/>
    <w:rsid w:val="00EF2EFD"/>
    <w:rsid w:val="00EF53A6"/>
    <w:rsid w:val="00F1382B"/>
    <w:rsid w:val="00F16A2A"/>
    <w:rsid w:val="00F346E8"/>
    <w:rsid w:val="00F41936"/>
    <w:rsid w:val="00F53936"/>
    <w:rsid w:val="00F549CC"/>
    <w:rsid w:val="00F71BB7"/>
    <w:rsid w:val="00F723DC"/>
    <w:rsid w:val="00F74A65"/>
    <w:rsid w:val="00FB1A8A"/>
    <w:rsid w:val="00FD7581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4320F24B"/>
  <w15:chartTrackingRefBased/>
  <w15:docId w15:val="{C0808063-1894-48A9-B0A1-86931E5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15</cp:revision>
  <cp:lastPrinted>2013-09-23T09:54:00Z</cp:lastPrinted>
  <dcterms:created xsi:type="dcterms:W3CDTF">2013-08-29T12:13:00Z</dcterms:created>
  <dcterms:modified xsi:type="dcterms:W3CDTF">2016-10-12T12:51:00Z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467409522</vt:i4>
  </property>
  <property fmtid="{D5CDD505-2E9C-101B-9397-08002B2CF9AE}" pid="3" name="_EmailSubject">
    <vt:lpwstr>Teil 3</vt:lpwstr>
  </property>
  <property fmtid="{D5CDD505-2E9C-101B-9397-08002B2CF9AE}" pid="4" name="_AuthorEmail">
    <vt:lpwstr>Daniel.Moos@vsgp-ums.ch</vt:lpwstr>
  </property>
  <property fmtid="{D5CDD505-2E9C-101B-9397-08002B2CF9AE}" pid="5" name="_AuthorEmailDisplayName">
    <vt:lpwstr>Moos Daniel</vt:lpwstr>
  </property>
  <property fmtid="{D5CDD505-2E9C-101B-9397-08002B2CF9AE}" pid="6" name="_PreviousAdHocReviewCycleID">
    <vt:i4>-328804608</vt:i4>
  </property>
  <property fmtid="{D5CDD505-2E9C-101B-9397-08002B2CF9AE}" pid="7" name="_ReviewingToolsShownOnce">
    <vt:lpwstr/>
  </property>
</Properties>
</file>